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7E" w:rsidRPr="0012170F" w:rsidRDefault="0012170F" w:rsidP="0012170F">
      <w:pPr>
        <w:ind w:left="284"/>
        <w:rPr>
          <w:rFonts w:ascii="Tahoma" w:hAnsi="Tahoma" w:cs="Tahoma"/>
          <w:b/>
          <w:sz w:val="24"/>
          <w:szCs w:val="24"/>
        </w:rPr>
      </w:pPr>
      <w:r w:rsidRPr="0012170F">
        <w:rPr>
          <w:rFonts w:ascii="Tahoma" w:hAnsi="Tahoma" w:cs="Tahoma"/>
          <w:b/>
          <w:sz w:val="24"/>
          <w:szCs w:val="24"/>
        </w:rPr>
        <w:t xml:space="preserve"> </w:t>
      </w:r>
      <w:r w:rsidR="00D9577E" w:rsidRPr="0012170F">
        <w:rPr>
          <w:rFonts w:ascii="Tahoma" w:hAnsi="Tahoma" w:cs="Tahoma"/>
          <w:b/>
          <w:sz w:val="24"/>
          <w:szCs w:val="24"/>
        </w:rPr>
        <w:t>Пополнение брокерского счета</w:t>
      </w:r>
    </w:p>
    <w:p w:rsidR="00D9577E" w:rsidRDefault="00F321D5" w:rsidP="004158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Основной </w:t>
      </w:r>
      <w:r w:rsidR="00D9577E">
        <w:rPr>
          <w:rFonts w:ascii="Tahoma" w:hAnsi="Tahoma" w:cs="Tahoma"/>
          <w:sz w:val="24"/>
          <w:szCs w:val="24"/>
        </w:rPr>
        <w:t>вопрос, который возникает – в какой валюте Вы планируете осуществлять пополнение.</w:t>
      </w:r>
    </w:p>
    <w:p w:rsidR="00D9577E" w:rsidRPr="003F03E3" w:rsidRDefault="003F03E3" w:rsidP="004158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</w:t>
      </w:r>
      <w:r w:rsidR="00D9577E">
        <w:rPr>
          <w:rFonts w:ascii="Tahoma" w:hAnsi="Tahoma" w:cs="Tahoma"/>
          <w:sz w:val="24"/>
          <w:szCs w:val="24"/>
        </w:rPr>
        <w:t xml:space="preserve">ля начала нужно получить банковские реквизиты </w:t>
      </w:r>
      <w:r w:rsidR="00D9577E">
        <w:rPr>
          <w:rFonts w:ascii="Tahoma" w:hAnsi="Tahoma" w:cs="Tahoma"/>
          <w:sz w:val="24"/>
          <w:szCs w:val="24"/>
          <w:lang w:val="en-US"/>
        </w:rPr>
        <w:t>Interactive</w:t>
      </w:r>
      <w:r w:rsidR="00D9577E" w:rsidRPr="00D9577E">
        <w:rPr>
          <w:rFonts w:ascii="Tahoma" w:hAnsi="Tahoma" w:cs="Tahoma"/>
          <w:sz w:val="24"/>
          <w:szCs w:val="24"/>
        </w:rPr>
        <w:t xml:space="preserve"> </w:t>
      </w:r>
      <w:r w:rsidR="00D9577E">
        <w:rPr>
          <w:rFonts w:ascii="Tahoma" w:hAnsi="Tahoma" w:cs="Tahoma"/>
          <w:sz w:val="24"/>
          <w:szCs w:val="24"/>
          <w:lang w:val="en-US"/>
        </w:rPr>
        <w:t>Brokers</w:t>
      </w:r>
      <w:r w:rsidR="00D9577E" w:rsidRPr="00D9577E">
        <w:rPr>
          <w:rFonts w:ascii="Tahoma" w:hAnsi="Tahoma" w:cs="Tahoma"/>
          <w:sz w:val="24"/>
          <w:szCs w:val="24"/>
        </w:rPr>
        <w:t xml:space="preserve"> </w:t>
      </w:r>
      <w:r w:rsidR="00D9577E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соответствующей валюте</w:t>
      </w:r>
      <w:r w:rsidR="00D9577E">
        <w:rPr>
          <w:rFonts w:ascii="Tahoma" w:hAnsi="Tahoma" w:cs="Tahoma"/>
          <w:sz w:val="24"/>
          <w:szCs w:val="24"/>
        </w:rPr>
        <w:t xml:space="preserve">. </w:t>
      </w:r>
    </w:p>
    <w:p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управлении счетом выбираем раздел «Переводы и платежи - Перевод средств»</w:t>
      </w:r>
    </w:p>
    <w:p w:rsidR="003F03E3" w:rsidRDefault="00181821" w:rsidP="00D9577E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2756FD02" wp14:editId="4F350FA4">
            <wp:extent cx="5936615" cy="2374900"/>
            <wp:effectExtent l="0" t="0" r="698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E3" w:rsidRDefault="003F03E3" w:rsidP="00D9577E">
      <w:pPr>
        <w:ind w:left="360"/>
        <w:rPr>
          <w:rFonts w:ascii="Tahoma" w:hAnsi="Tahoma" w:cs="Tahoma"/>
          <w:sz w:val="24"/>
          <w:szCs w:val="24"/>
        </w:rPr>
      </w:pPr>
    </w:p>
    <w:p w:rsidR="00181821" w:rsidRDefault="00181821" w:rsidP="00181821">
      <w:pPr>
        <w:ind w:left="36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Далее в открывшемся разделе «Перевод средств» выбираем Тип транзакции «Депозит», Валюту в которой будет осуществляться пополнение (если в рублях – тогда из списка выбираем «российский рубль», если, к примеру, в долларах США – тогда выбираем «доллар США» и т.д.), Метод перевода указываем «Уведомление о</w:t>
      </w:r>
      <w:r w:rsidRPr="00B07E5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wire</w:t>
      </w:r>
      <w:r w:rsidRPr="00B07E5F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переводе».</w:t>
      </w:r>
      <w:proofErr w:type="gramEnd"/>
    </w:p>
    <w:p w:rsidR="00181821" w:rsidRDefault="00181821" w:rsidP="00181821">
      <w:pPr>
        <w:ind w:left="360"/>
        <w:rPr>
          <w:rFonts w:ascii="Tahoma" w:hAnsi="Tahoma" w:cs="Tahoma"/>
          <w:sz w:val="24"/>
          <w:szCs w:val="24"/>
        </w:rPr>
      </w:pPr>
    </w:p>
    <w:p w:rsidR="00181821" w:rsidRDefault="00181821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 wp14:anchorId="0174BEAC" wp14:editId="76C3729F">
            <wp:extent cx="5930265" cy="3023235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21" w:rsidRDefault="00181821" w:rsidP="00181821">
      <w:pPr>
        <w:ind w:left="360"/>
        <w:rPr>
          <w:rFonts w:ascii="Tahoma" w:hAnsi="Tahoma" w:cs="Tahoma"/>
          <w:sz w:val="24"/>
          <w:szCs w:val="24"/>
          <w:lang w:val="en-US"/>
        </w:rPr>
      </w:pPr>
    </w:p>
    <w:p w:rsidR="00181821" w:rsidRDefault="00181821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Далее в полях </w:t>
      </w:r>
      <w:proofErr w:type="gramStart"/>
      <w:r>
        <w:rPr>
          <w:rFonts w:ascii="Tahoma" w:hAnsi="Tahoma" w:cs="Tahoma"/>
          <w:sz w:val="24"/>
          <w:szCs w:val="24"/>
        </w:rPr>
        <w:t>с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банковскими</w:t>
      </w:r>
      <w:proofErr w:type="gramEnd"/>
      <w:r>
        <w:rPr>
          <w:rFonts w:ascii="Tahoma" w:hAnsi="Tahoma" w:cs="Tahoma"/>
          <w:sz w:val="24"/>
          <w:szCs w:val="24"/>
        </w:rPr>
        <w:t xml:space="preserve"> реквизитам можно указать реквизиты того банка, откуда Вы будете осуществлять платеж.</w:t>
      </w:r>
    </w:p>
    <w:p w:rsidR="00181821" w:rsidRDefault="00181821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Можно указать эти реквизиты сразу, либо пока пропустить и в этих полях ничего не указывать (на данном этапе важнее просто получить банковские реквизиты для осуществления платежа, а информацию о том, что Вы уже осуществили платеж на пополнение счета,  можно будет заполнить позднее, заполнив все эти поля).</w:t>
      </w:r>
    </w:p>
    <w:p w:rsidR="00181821" w:rsidRDefault="00181821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Предположим, что поля с банковскими реквизитами пока пропускаем и не заполняем. </w:t>
      </w:r>
    </w:p>
    <w:p w:rsidR="00181821" w:rsidRDefault="00181821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этом нужно заполнить поле «Учреждение </w:t>
      </w:r>
      <w:proofErr w:type="gramStart"/>
      <w:r>
        <w:rPr>
          <w:rFonts w:ascii="Tahoma" w:hAnsi="Tahoma" w:cs="Tahoma"/>
          <w:sz w:val="24"/>
          <w:szCs w:val="24"/>
        </w:rPr>
        <w:t>–о</w:t>
      </w:r>
      <w:proofErr w:type="gramEnd"/>
      <w:r>
        <w:rPr>
          <w:rFonts w:ascii="Tahoma" w:hAnsi="Tahoma" w:cs="Tahoma"/>
          <w:sz w:val="24"/>
          <w:szCs w:val="24"/>
        </w:rPr>
        <w:t>тправитель» (это обязательное поле – в нем указывается банк, из которого Вы планируете осуществлять платеж</w:t>
      </w:r>
      <w:r w:rsidRPr="00FC7A6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пока просто можно написать</w:t>
      </w:r>
      <w:r w:rsidRPr="00FC7A6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>
        <w:rPr>
          <w:rFonts w:ascii="Tahoma" w:hAnsi="Tahoma" w:cs="Tahoma"/>
          <w:sz w:val="24"/>
          <w:szCs w:val="24"/>
          <w:lang w:val="en-US"/>
        </w:rPr>
        <w:t>Bank</w:t>
      </w:r>
      <w:r>
        <w:rPr>
          <w:rFonts w:ascii="Tahoma" w:hAnsi="Tahoma" w:cs="Tahoma"/>
          <w:sz w:val="24"/>
          <w:szCs w:val="24"/>
        </w:rPr>
        <w:t>»).</w:t>
      </w:r>
    </w:p>
    <w:p w:rsidR="00181821" w:rsidRDefault="00181821" w:rsidP="00181821">
      <w:pPr>
        <w:ind w:left="36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4311290F" wp14:editId="04610E07">
            <wp:extent cx="5111087" cy="2185702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582" cy="21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21" w:rsidRDefault="00181821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Затем указываем сумму платежа и нажимаем кнопку «Далее».</w:t>
      </w:r>
    </w:p>
    <w:p w:rsidR="00181821" w:rsidRDefault="00181821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 wp14:anchorId="1A63D366" wp14:editId="02B1B405">
            <wp:extent cx="5940425" cy="2883946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21" w:rsidRPr="003F0172" w:rsidRDefault="00181821" w:rsidP="00181821">
      <w:pPr>
        <w:ind w:left="360"/>
        <w:rPr>
          <w:rFonts w:ascii="Tahoma" w:hAnsi="Tahoma" w:cs="Tahoma"/>
          <w:sz w:val="24"/>
          <w:szCs w:val="24"/>
        </w:rPr>
      </w:pPr>
    </w:p>
    <w:p w:rsidR="00D64B2A" w:rsidRDefault="00D64B2A" w:rsidP="00D9577E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Далее непосредственно появится форма  банковскими реквизитами </w:t>
      </w:r>
      <w:r>
        <w:rPr>
          <w:rFonts w:ascii="Tahoma" w:hAnsi="Tahoma" w:cs="Tahoma"/>
          <w:sz w:val="24"/>
          <w:szCs w:val="24"/>
          <w:lang w:val="en-US"/>
        </w:rPr>
        <w:t>Interactive</w:t>
      </w:r>
      <w:r w:rsidRPr="00D64B2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Brokers</w:t>
      </w:r>
      <w:r w:rsidRPr="00D64B2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соответствующей валюте.</w:t>
      </w:r>
    </w:p>
    <w:p w:rsidR="00D64B2A" w:rsidRDefault="00D64B2A" w:rsidP="00D9577E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Эти реквизиты можно распечатать (кнопка «Печать») и предъявить в свой банк для осуществления платежа.</w:t>
      </w:r>
    </w:p>
    <w:p w:rsidR="00D64B2A" w:rsidRDefault="00D64B2A" w:rsidP="00D9577E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36615" cy="270891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2A" w:rsidRDefault="00D64B2A" w:rsidP="00D9577E">
      <w:pPr>
        <w:ind w:left="360"/>
        <w:rPr>
          <w:rFonts w:ascii="Tahoma" w:hAnsi="Tahoma" w:cs="Tahoma"/>
          <w:sz w:val="24"/>
          <w:szCs w:val="24"/>
        </w:rPr>
      </w:pPr>
    </w:p>
    <w:p w:rsidR="00D64B2A" w:rsidRPr="00D64B2A" w:rsidRDefault="00D64B2A" w:rsidP="00D64B2A">
      <w:pPr>
        <w:pStyle w:val="a3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D64B2A">
        <w:rPr>
          <w:rFonts w:ascii="Tahoma" w:hAnsi="Tahoma" w:cs="Tahoma"/>
          <w:b/>
          <w:sz w:val="24"/>
          <w:szCs w:val="24"/>
        </w:rPr>
        <w:t>Если Вы планируете осуществлять платеж в рублях</w:t>
      </w:r>
    </w:p>
    <w:p w:rsidR="00D64B2A" w:rsidRDefault="00D64B2A" w:rsidP="00D9577E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таком платеже будет несколько особенностей:</w:t>
      </w:r>
    </w:p>
    <w:p w:rsidR="00D64B2A" w:rsidRDefault="00D64B2A" w:rsidP="00D9577E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это будет не валютный, а обычный </w:t>
      </w:r>
      <w:r w:rsidR="00395FE5">
        <w:rPr>
          <w:rFonts w:ascii="Tahoma" w:hAnsi="Tahoma" w:cs="Tahoma"/>
          <w:sz w:val="24"/>
          <w:szCs w:val="24"/>
        </w:rPr>
        <w:t xml:space="preserve">рублевый </w:t>
      </w:r>
      <w:r>
        <w:rPr>
          <w:rFonts w:ascii="Tahoma" w:hAnsi="Tahoma" w:cs="Tahoma"/>
          <w:sz w:val="24"/>
          <w:szCs w:val="24"/>
        </w:rPr>
        <w:t>межбанковский перевод;</w:t>
      </w:r>
      <w:r w:rsidR="002B408F">
        <w:rPr>
          <w:rFonts w:ascii="Tahoma" w:hAnsi="Tahoma" w:cs="Tahoma"/>
          <w:sz w:val="24"/>
          <w:szCs w:val="24"/>
        </w:rPr>
        <w:t xml:space="preserve"> комиссия за такой платеж, как правило, может быть существенно ниже, чем при валютном платеже;</w:t>
      </w:r>
    </w:p>
    <w:p w:rsidR="002B408F" w:rsidRPr="002B408F" w:rsidRDefault="00D64B2A" w:rsidP="002B408F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- </w:t>
      </w:r>
      <w:r w:rsidR="007F2E71">
        <w:rPr>
          <w:rFonts w:ascii="Tahoma" w:hAnsi="Tahoma" w:cs="Tahoma"/>
          <w:sz w:val="24"/>
          <w:szCs w:val="24"/>
        </w:rPr>
        <w:t>платеж будет осуществляться в рублях, но в адрес иностранного юр лица. В результате далеко не все банки будут г</w:t>
      </w:r>
      <w:r w:rsidR="002B408F">
        <w:rPr>
          <w:rFonts w:ascii="Tahoma" w:hAnsi="Tahoma" w:cs="Tahoma"/>
          <w:sz w:val="24"/>
          <w:szCs w:val="24"/>
        </w:rPr>
        <w:t xml:space="preserve">отовы осуществить такой платеж. </w:t>
      </w:r>
    </w:p>
    <w:p w:rsidR="007F2E71" w:rsidRDefault="007F2E71" w:rsidP="00D9577E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Поэтому предварительно нужно будет уточнить в том банке, через который Вы будете пополнять брокерский счет:</w:t>
      </w:r>
    </w:p>
    <w:p w:rsidR="002D51AB" w:rsidRDefault="007F2E71" w:rsidP="007F2E71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Можно ли будет осуществить такой платеж через интернет-банк, не посещая отделение банка (к примеру, исходя из той информации, </w:t>
      </w:r>
      <w:r w:rsidR="002D51AB">
        <w:rPr>
          <w:rFonts w:ascii="Tahoma" w:hAnsi="Tahoma" w:cs="Tahoma"/>
          <w:sz w:val="24"/>
          <w:szCs w:val="24"/>
        </w:rPr>
        <w:t xml:space="preserve">с которой я сталкивался, нельзя осуществить такой платеж через интернет-банк у </w:t>
      </w:r>
      <w:r w:rsidR="002D51AB" w:rsidRPr="002D51AB">
        <w:rPr>
          <w:rFonts w:ascii="Tahoma" w:hAnsi="Tahoma" w:cs="Tahoma"/>
          <w:sz w:val="24"/>
          <w:szCs w:val="24"/>
        </w:rPr>
        <w:t>Сбербанк</w:t>
      </w:r>
      <w:r w:rsidR="002D51AB">
        <w:rPr>
          <w:rFonts w:ascii="Tahoma" w:hAnsi="Tahoma" w:cs="Tahoma"/>
          <w:sz w:val="24"/>
          <w:szCs w:val="24"/>
        </w:rPr>
        <w:t>а</w:t>
      </w:r>
      <w:r w:rsidR="00181821">
        <w:rPr>
          <w:rFonts w:ascii="Tahoma" w:hAnsi="Tahoma" w:cs="Tahoma"/>
          <w:sz w:val="24"/>
          <w:szCs w:val="24"/>
        </w:rPr>
        <w:t>, ВТБ</w:t>
      </w:r>
      <w:r w:rsidR="002D51AB" w:rsidRPr="002D51AB">
        <w:rPr>
          <w:rFonts w:ascii="Tahoma" w:hAnsi="Tahoma" w:cs="Tahoma"/>
          <w:sz w:val="24"/>
          <w:szCs w:val="24"/>
        </w:rPr>
        <w:t>, Открыти</w:t>
      </w:r>
      <w:r w:rsidR="002D51AB">
        <w:rPr>
          <w:rFonts w:ascii="Tahoma" w:hAnsi="Tahoma" w:cs="Tahoma"/>
          <w:sz w:val="24"/>
          <w:szCs w:val="24"/>
        </w:rPr>
        <w:t>я</w:t>
      </w:r>
      <w:r w:rsidR="002D51AB" w:rsidRPr="002D51A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D51AB" w:rsidRPr="002D51AB">
        <w:rPr>
          <w:rFonts w:ascii="Tahoma" w:hAnsi="Tahoma" w:cs="Tahoma"/>
          <w:sz w:val="24"/>
          <w:szCs w:val="24"/>
        </w:rPr>
        <w:t>Альфа</w:t>
      </w:r>
      <w:r w:rsidR="002D51AB">
        <w:rPr>
          <w:rFonts w:ascii="Tahoma" w:hAnsi="Tahoma" w:cs="Tahoma"/>
          <w:sz w:val="24"/>
          <w:szCs w:val="24"/>
        </w:rPr>
        <w:t>-банка</w:t>
      </w:r>
      <w:proofErr w:type="spellEnd"/>
      <w:r w:rsidR="002D51AB">
        <w:rPr>
          <w:rFonts w:ascii="Tahoma" w:hAnsi="Tahoma" w:cs="Tahoma"/>
          <w:sz w:val="24"/>
          <w:szCs w:val="24"/>
        </w:rPr>
        <w:t>).</w:t>
      </w:r>
    </w:p>
    <w:p w:rsidR="00792406" w:rsidRDefault="00792406" w:rsidP="00792406">
      <w:pPr>
        <w:pStyle w:val="a3"/>
        <w:rPr>
          <w:rFonts w:ascii="Tahoma" w:hAnsi="Tahoma" w:cs="Tahoma"/>
          <w:sz w:val="24"/>
          <w:szCs w:val="24"/>
        </w:rPr>
      </w:pPr>
    </w:p>
    <w:p w:rsidR="002D51AB" w:rsidRDefault="002D51AB" w:rsidP="007F2E71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Какова будет комиссия при осуществлении так рублевого платежа (через интернет-банк – если это будет возможно, и через отделение банка)</w:t>
      </w:r>
    </w:p>
    <w:p w:rsidR="002D51AB" w:rsidRDefault="002D51AB" w:rsidP="002D51AB">
      <w:pPr>
        <w:rPr>
          <w:rFonts w:ascii="Tahoma" w:hAnsi="Tahoma" w:cs="Tahoma"/>
          <w:sz w:val="24"/>
          <w:szCs w:val="24"/>
        </w:rPr>
      </w:pPr>
    </w:p>
    <w:p w:rsidR="007D3565" w:rsidRDefault="007D3565" w:rsidP="002D51A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Если рассматривать для пополнения не очень крупные частные банки, то наименьшие комиссии и наиболее простое прохождение платежей (как в рублях, так и валюте) будет у банков «Авангард» и «Тинькофф». </w:t>
      </w:r>
    </w:p>
    <w:p w:rsidR="007D3565" w:rsidRDefault="007D3565" w:rsidP="002D51AB">
      <w:pPr>
        <w:rPr>
          <w:rFonts w:ascii="Tahoma" w:hAnsi="Tahoma" w:cs="Tahoma"/>
          <w:sz w:val="24"/>
          <w:szCs w:val="24"/>
        </w:rPr>
      </w:pPr>
    </w:p>
    <w:p w:rsidR="002D51AB" w:rsidRDefault="002D51AB" w:rsidP="002D51A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осуществлении платежа в рублях нужно будет заполнить платежное поручение следующим образом:</w:t>
      </w:r>
    </w:p>
    <w:p w:rsidR="002D51AB" w:rsidRPr="007D5287" w:rsidRDefault="002D51AB" w:rsidP="002D51AB">
      <w:pPr>
        <w:rPr>
          <w:rFonts w:ascii="Tahoma" w:hAnsi="Tahoma" w:cs="Tahoma"/>
          <w:sz w:val="24"/>
          <w:szCs w:val="24"/>
        </w:rPr>
      </w:pPr>
      <w:r w:rsidRPr="007D5287">
        <w:rPr>
          <w:rFonts w:ascii="Tahoma" w:hAnsi="Tahoma" w:cs="Tahoma"/>
          <w:b/>
          <w:sz w:val="24"/>
          <w:szCs w:val="24"/>
        </w:rPr>
        <w:t>Имя получателя</w:t>
      </w:r>
      <w:r>
        <w:rPr>
          <w:rFonts w:ascii="Tahoma" w:hAnsi="Tahoma" w:cs="Tahoma"/>
          <w:sz w:val="24"/>
          <w:szCs w:val="24"/>
        </w:rPr>
        <w:t xml:space="preserve"> – </w:t>
      </w:r>
      <w:r w:rsidR="007D5287">
        <w:rPr>
          <w:rFonts w:ascii="Tahoma" w:hAnsi="Tahoma" w:cs="Tahoma"/>
          <w:sz w:val="24"/>
          <w:szCs w:val="24"/>
        </w:rPr>
        <w:t xml:space="preserve">Ситибанк Н.А. (Лондон) или (на английском языке) </w:t>
      </w:r>
      <w:r w:rsidR="007D5287">
        <w:rPr>
          <w:rFonts w:ascii="Tahoma" w:hAnsi="Tahoma" w:cs="Tahoma"/>
          <w:sz w:val="24"/>
          <w:szCs w:val="24"/>
          <w:lang w:val="en-US"/>
        </w:rPr>
        <w:t>Citibank</w:t>
      </w:r>
      <w:r w:rsidR="007D5287" w:rsidRPr="007D5287">
        <w:rPr>
          <w:rFonts w:ascii="Tahoma" w:hAnsi="Tahoma" w:cs="Tahoma"/>
          <w:sz w:val="24"/>
          <w:szCs w:val="24"/>
        </w:rPr>
        <w:t xml:space="preserve">, </w:t>
      </w:r>
      <w:r w:rsidR="007D5287">
        <w:rPr>
          <w:rFonts w:ascii="Tahoma" w:hAnsi="Tahoma" w:cs="Tahoma"/>
          <w:sz w:val="24"/>
          <w:szCs w:val="24"/>
          <w:lang w:val="en-US"/>
        </w:rPr>
        <w:t>N</w:t>
      </w:r>
      <w:r w:rsidR="007D5287" w:rsidRPr="007D5287">
        <w:rPr>
          <w:rFonts w:ascii="Tahoma" w:hAnsi="Tahoma" w:cs="Tahoma"/>
          <w:sz w:val="24"/>
          <w:szCs w:val="24"/>
        </w:rPr>
        <w:t>.</w:t>
      </w:r>
      <w:r w:rsidR="007D5287">
        <w:rPr>
          <w:rFonts w:ascii="Tahoma" w:hAnsi="Tahoma" w:cs="Tahoma"/>
          <w:sz w:val="24"/>
          <w:szCs w:val="24"/>
          <w:lang w:val="en-US"/>
        </w:rPr>
        <w:t>A</w:t>
      </w:r>
      <w:r w:rsidR="007D5287" w:rsidRPr="007D5287">
        <w:rPr>
          <w:rFonts w:ascii="Tahoma" w:hAnsi="Tahoma" w:cs="Tahoma"/>
          <w:sz w:val="24"/>
          <w:szCs w:val="24"/>
        </w:rPr>
        <w:t>. (</w:t>
      </w:r>
      <w:r w:rsidR="007D5287">
        <w:rPr>
          <w:rFonts w:ascii="Tahoma" w:hAnsi="Tahoma" w:cs="Tahoma"/>
          <w:sz w:val="24"/>
          <w:szCs w:val="24"/>
          <w:lang w:val="en-US"/>
        </w:rPr>
        <w:t>London</w:t>
      </w:r>
      <w:r w:rsidR="007D5287" w:rsidRPr="007D5287">
        <w:rPr>
          <w:rFonts w:ascii="Tahoma" w:hAnsi="Tahoma" w:cs="Tahoma"/>
          <w:sz w:val="24"/>
          <w:szCs w:val="24"/>
        </w:rPr>
        <w:t xml:space="preserve"> </w:t>
      </w:r>
      <w:r w:rsidR="007D5287">
        <w:rPr>
          <w:rFonts w:ascii="Tahoma" w:hAnsi="Tahoma" w:cs="Tahoma"/>
          <w:sz w:val="24"/>
          <w:szCs w:val="24"/>
          <w:lang w:val="en-US"/>
        </w:rPr>
        <w:t>Branch</w:t>
      </w:r>
      <w:r w:rsidR="007D5287" w:rsidRPr="007D5287">
        <w:rPr>
          <w:rFonts w:ascii="Tahoma" w:hAnsi="Tahoma" w:cs="Tahoma"/>
          <w:sz w:val="24"/>
          <w:szCs w:val="24"/>
        </w:rPr>
        <w:t>)</w:t>
      </w:r>
    </w:p>
    <w:p w:rsidR="007D5287" w:rsidRPr="007D5287" w:rsidRDefault="007D5287" w:rsidP="007D5287">
      <w:pPr>
        <w:rPr>
          <w:rFonts w:ascii="Tahoma" w:hAnsi="Tahoma" w:cs="Tahoma"/>
          <w:sz w:val="24"/>
          <w:szCs w:val="24"/>
        </w:rPr>
      </w:pPr>
      <w:r w:rsidRPr="007D5287">
        <w:rPr>
          <w:rFonts w:ascii="Tahoma" w:hAnsi="Tahoma" w:cs="Tahoma"/>
          <w:b/>
          <w:sz w:val="24"/>
          <w:szCs w:val="24"/>
        </w:rPr>
        <w:t>Номер счета получателя</w:t>
      </w:r>
      <w:r>
        <w:rPr>
          <w:rFonts w:ascii="Tahoma" w:hAnsi="Tahoma" w:cs="Tahoma"/>
          <w:sz w:val="24"/>
          <w:szCs w:val="24"/>
        </w:rPr>
        <w:t xml:space="preserve"> - </w:t>
      </w:r>
      <w:r w:rsidRPr="007D5287">
        <w:rPr>
          <w:rFonts w:ascii="Tahoma" w:hAnsi="Tahoma" w:cs="Tahoma"/>
          <w:sz w:val="24"/>
          <w:szCs w:val="24"/>
        </w:rPr>
        <w:t>3011 1810 7004 0000 3069</w:t>
      </w:r>
    </w:p>
    <w:p w:rsidR="007D5287" w:rsidRDefault="007D5287" w:rsidP="002D51AB">
      <w:pPr>
        <w:rPr>
          <w:rFonts w:ascii="Tahoma" w:hAnsi="Tahoma" w:cs="Tahoma"/>
          <w:sz w:val="24"/>
          <w:szCs w:val="24"/>
        </w:rPr>
      </w:pPr>
      <w:r w:rsidRPr="007D5287">
        <w:rPr>
          <w:rFonts w:ascii="Tahoma" w:hAnsi="Tahoma" w:cs="Tahoma"/>
          <w:b/>
          <w:sz w:val="24"/>
          <w:szCs w:val="24"/>
        </w:rPr>
        <w:t>Название банка получателя</w:t>
      </w:r>
      <w:r>
        <w:rPr>
          <w:rFonts w:ascii="Tahoma" w:hAnsi="Tahoma" w:cs="Tahoma"/>
          <w:sz w:val="24"/>
          <w:szCs w:val="24"/>
        </w:rPr>
        <w:t xml:space="preserve"> - АО КБ «Ситибанк»</w:t>
      </w:r>
    </w:p>
    <w:p w:rsidR="007D5287" w:rsidRDefault="007D5287" w:rsidP="002D51AB">
      <w:pPr>
        <w:rPr>
          <w:rFonts w:ascii="Tahoma" w:hAnsi="Tahoma" w:cs="Tahoma"/>
          <w:sz w:val="24"/>
          <w:szCs w:val="24"/>
        </w:rPr>
      </w:pPr>
      <w:r w:rsidRPr="007D5287">
        <w:rPr>
          <w:rFonts w:ascii="Tahoma" w:hAnsi="Tahoma" w:cs="Tahoma"/>
          <w:b/>
          <w:sz w:val="24"/>
          <w:szCs w:val="24"/>
        </w:rPr>
        <w:t>БИК банка получателя</w:t>
      </w:r>
      <w:r>
        <w:rPr>
          <w:rFonts w:ascii="Tahoma" w:hAnsi="Tahoma" w:cs="Tahoma"/>
          <w:sz w:val="24"/>
          <w:szCs w:val="24"/>
        </w:rPr>
        <w:t xml:space="preserve"> </w:t>
      </w:r>
      <w:r w:rsidR="00B979F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B979FE" w:rsidRPr="00B979FE">
        <w:rPr>
          <w:rFonts w:ascii="Tahoma" w:hAnsi="Tahoma" w:cs="Tahoma"/>
          <w:sz w:val="24"/>
          <w:szCs w:val="24"/>
        </w:rPr>
        <w:t>044525202</w:t>
      </w:r>
    </w:p>
    <w:p w:rsidR="00B979FE" w:rsidRPr="007D5287" w:rsidRDefault="00B979FE" w:rsidP="002D51AB">
      <w:pPr>
        <w:rPr>
          <w:rFonts w:ascii="Tahoma" w:hAnsi="Tahoma" w:cs="Tahoma"/>
          <w:sz w:val="24"/>
          <w:szCs w:val="24"/>
        </w:rPr>
      </w:pPr>
      <w:r w:rsidRPr="00B979FE">
        <w:rPr>
          <w:rFonts w:ascii="Tahoma" w:hAnsi="Tahoma" w:cs="Tahoma"/>
          <w:b/>
          <w:sz w:val="24"/>
          <w:szCs w:val="24"/>
        </w:rPr>
        <w:t xml:space="preserve">Корр. </w:t>
      </w:r>
      <w:r>
        <w:rPr>
          <w:rFonts w:ascii="Tahoma" w:hAnsi="Tahoma" w:cs="Tahoma"/>
          <w:b/>
          <w:sz w:val="24"/>
          <w:szCs w:val="24"/>
        </w:rPr>
        <w:t>с</w:t>
      </w:r>
      <w:r w:rsidRPr="00B979FE">
        <w:rPr>
          <w:rFonts w:ascii="Tahoma" w:hAnsi="Tahoma" w:cs="Tahoma"/>
          <w:b/>
          <w:sz w:val="24"/>
          <w:szCs w:val="24"/>
        </w:rPr>
        <w:t>чет</w:t>
      </w:r>
      <w:r>
        <w:rPr>
          <w:rFonts w:ascii="Tahoma" w:hAnsi="Tahoma" w:cs="Tahoma"/>
          <w:b/>
          <w:sz w:val="24"/>
          <w:szCs w:val="24"/>
        </w:rPr>
        <w:t xml:space="preserve"> банка получателя</w:t>
      </w:r>
      <w:r>
        <w:rPr>
          <w:rFonts w:ascii="Tahoma" w:hAnsi="Tahoma" w:cs="Tahoma"/>
          <w:sz w:val="24"/>
          <w:szCs w:val="24"/>
        </w:rPr>
        <w:t xml:space="preserve"> – </w:t>
      </w:r>
      <w:r w:rsidRPr="00B979FE">
        <w:rPr>
          <w:rFonts w:ascii="Tahoma" w:hAnsi="Tahoma" w:cs="Tahoma"/>
          <w:sz w:val="24"/>
          <w:szCs w:val="24"/>
        </w:rPr>
        <w:t>3010</w:t>
      </w:r>
      <w:r>
        <w:rPr>
          <w:rFonts w:ascii="Tahoma" w:hAnsi="Tahoma" w:cs="Tahoma"/>
          <w:sz w:val="24"/>
          <w:szCs w:val="24"/>
        </w:rPr>
        <w:t xml:space="preserve"> </w:t>
      </w:r>
      <w:r w:rsidRPr="00B979FE">
        <w:rPr>
          <w:rFonts w:ascii="Tahoma" w:hAnsi="Tahoma" w:cs="Tahoma"/>
          <w:sz w:val="24"/>
          <w:szCs w:val="24"/>
        </w:rPr>
        <w:t>1810</w:t>
      </w:r>
      <w:r>
        <w:rPr>
          <w:rFonts w:ascii="Tahoma" w:hAnsi="Tahoma" w:cs="Tahoma"/>
          <w:sz w:val="24"/>
          <w:szCs w:val="24"/>
        </w:rPr>
        <w:t xml:space="preserve"> </w:t>
      </w:r>
      <w:r w:rsidRPr="00B979FE">
        <w:rPr>
          <w:rFonts w:ascii="Tahoma" w:hAnsi="Tahoma" w:cs="Tahoma"/>
          <w:sz w:val="24"/>
          <w:szCs w:val="24"/>
        </w:rPr>
        <w:t>3000</w:t>
      </w:r>
      <w:r>
        <w:rPr>
          <w:rFonts w:ascii="Tahoma" w:hAnsi="Tahoma" w:cs="Tahoma"/>
          <w:sz w:val="24"/>
          <w:szCs w:val="24"/>
        </w:rPr>
        <w:t xml:space="preserve"> </w:t>
      </w:r>
      <w:r w:rsidRPr="00B979FE">
        <w:rPr>
          <w:rFonts w:ascii="Tahoma" w:hAnsi="Tahoma" w:cs="Tahoma"/>
          <w:sz w:val="24"/>
          <w:szCs w:val="24"/>
        </w:rPr>
        <w:t>0000</w:t>
      </w:r>
      <w:r>
        <w:rPr>
          <w:rFonts w:ascii="Tahoma" w:hAnsi="Tahoma" w:cs="Tahoma"/>
          <w:sz w:val="24"/>
          <w:szCs w:val="24"/>
        </w:rPr>
        <w:t xml:space="preserve"> </w:t>
      </w:r>
      <w:r w:rsidRPr="00B979FE">
        <w:rPr>
          <w:rFonts w:ascii="Tahoma" w:hAnsi="Tahoma" w:cs="Tahoma"/>
          <w:sz w:val="24"/>
          <w:szCs w:val="24"/>
        </w:rPr>
        <w:t>0202</w:t>
      </w:r>
    </w:p>
    <w:p w:rsidR="002D51AB" w:rsidRPr="00264E22" w:rsidRDefault="00B979FE" w:rsidP="002D51AB">
      <w:pPr>
        <w:rPr>
          <w:rFonts w:ascii="Tahoma" w:hAnsi="Tahoma" w:cs="Tahoma"/>
          <w:sz w:val="24"/>
          <w:szCs w:val="24"/>
          <w:lang w:val="en-US"/>
        </w:rPr>
      </w:pPr>
      <w:r w:rsidRPr="00B979FE">
        <w:rPr>
          <w:rFonts w:ascii="Tahoma" w:hAnsi="Tahoma" w:cs="Tahoma"/>
          <w:b/>
          <w:sz w:val="24"/>
          <w:szCs w:val="24"/>
        </w:rPr>
        <w:t>Назначение</w:t>
      </w:r>
      <w:r w:rsidRPr="00264E22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B979FE">
        <w:rPr>
          <w:rFonts w:ascii="Tahoma" w:hAnsi="Tahoma" w:cs="Tahoma"/>
          <w:b/>
          <w:sz w:val="24"/>
          <w:szCs w:val="24"/>
        </w:rPr>
        <w:t>платежа</w:t>
      </w:r>
      <w:r w:rsidRPr="00264E22">
        <w:rPr>
          <w:rFonts w:ascii="Tahoma" w:hAnsi="Tahoma" w:cs="Tahoma"/>
          <w:sz w:val="24"/>
          <w:szCs w:val="24"/>
          <w:lang w:val="en-US"/>
        </w:rPr>
        <w:t xml:space="preserve"> 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>–</w:t>
      </w:r>
      <w:r w:rsidRPr="00264E22">
        <w:rPr>
          <w:rFonts w:ascii="Tahoma" w:hAnsi="Tahoma" w:cs="Tahoma"/>
          <w:sz w:val="24"/>
          <w:szCs w:val="24"/>
          <w:lang w:val="en-US"/>
        </w:rPr>
        <w:t xml:space="preserve"> </w:t>
      </w:r>
      <w:r w:rsidR="00264E22">
        <w:rPr>
          <w:rFonts w:ascii="Tahoma" w:hAnsi="Tahoma" w:cs="Tahoma"/>
          <w:sz w:val="24"/>
          <w:szCs w:val="24"/>
          <w:lang w:val="en-US"/>
        </w:rPr>
        <w:t xml:space="preserve">Further benefit to 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>Interactive Brokers LLC</w:t>
      </w:r>
      <w:r w:rsidR="00264E22">
        <w:rPr>
          <w:rFonts w:ascii="Tahoma" w:hAnsi="Tahoma" w:cs="Tahoma"/>
          <w:sz w:val="24"/>
          <w:szCs w:val="24"/>
          <w:lang w:val="en-US"/>
        </w:rPr>
        <w:t xml:space="preserve">,  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>Two Pickwick Plaza, Greenwich, CT</w:t>
      </w:r>
      <w:r w:rsidR="00264E22">
        <w:rPr>
          <w:rFonts w:ascii="Tahoma" w:hAnsi="Tahoma" w:cs="Tahoma"/>
          <w:sz w:val="24"/>
          <w:szCs w:val="24"/>
          <w:lang w:val="en-US"/>
        </w:rPr>
        <w:t>0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 xml:space="preserve"> </w:t>
      </w:r>
      <w:r w:rsidR="00264E22">
        <w:rPr>
          <w:rFonts w:ascii="Tahoma" w:hAnsi="Tahoma" w:cs="Tahoma"/>
          <w:sz w:val="24"/>
          <w:szCs w:val="24"/>
          <w:lang w:val="en-US"/>
        </w:rPr>
        <w:t>6830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 xml:space="preserve"> USA</w:t>
      </w:r>
      <w:r w:rsidR="00264E22">
        <w:rPr>
          <w:rFonts w:ascii="Tahoma" w:hAnsi="Tahoma" w:cs="Tahoma"/>
          <w:sz w:val="24"/>
          <w:szCs w:val="24"/>
          <w:lang w:val="en-US"/>
        </w:rPr>
        <w:t>, IBAN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>:</w:t>
      </w:r>
      <w:r w:rsidR="00264E22" w:rsidRPr="00264E22">
        <w:rPr>
          <w:rFonts w:ascii="Lucida Sans Unicode" w:hAnsi="Lucida Sans Unicode" w:cs="Lucida Sans Unicode"/>
          <w:color w:val="000000"/>
          <w:sz w:val="18"/>
          <w:szCs w:val="18"/>
          <w:shd w:val="clear" w:color="auto" w:fill="F7F7F7"/>
          <w:lang w:val="en-US"/>
        </w:rPr>
        <w:t xml:space="preserve"> 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>GB80CITI18500813071367</w:t>
      </w:r>
      <w:r w:rsidR="00264E22">
        <w:rPr>
          <w:rFonts w:ascii="Tahoma" w:hAnsi="Tahoma" w:cs="Tahoma"/>
          <w:sz w:val="24"/>
          <w:szCs w:val="24"/>
          <w:lang w:val="en-US"/>
        </w:rPr>
        <w:t xml:space="preserve">. Further benefit to </w:t>
      </w:r>
      <w:r w:rsidR="0012170F">
        <w:rPr>
          <w:rFonts w:ascii="Tahoma" w:hAnsi="Tahoma" w:cs="Tahoma"/>
          <w:sz w:val="24"/>
          <w:szCs w:val="24"/>
          <w:lang w:val="en-US"/>
        </w:rPr>
        <w:t>[</w:t>
      </w:r>
      <w:r w:rsidR="0012170F">
        <w:rPr>
          <w:rFonts w:ascii="Tahoma" w:hAnsi="Tahoma" w:cs="Tahoma"/>
          <w:sz w:val="24"/>
          <w:szCs w:val="24"/>
        </w:rPr>
        <w:t>Ваше</w:t>
      </w:r>
      <w:r w:rsidR="0012170F" w:rsidRPr="0012170F">
        <w:rPr>
          <w:rFonts w:ascii="Tahoma" w:hAnsi="Tahoma" w:cs="Tahoma"/>
          <w:sz w:val="24"/>
          <w:szCs w:val="24"/>
          <w:lang w:val="en-US"/>
        </w:rPr>
        <w:t xml:space="preserve"> </w:t>
      </w:r>
      <w:r w:rsidR="0012170F">
        <w:rPr>
          <w:rFonts w:ascii="Tahoma" w:hAnsi="Tahoma" w:cs="Tahoma"/>
          <w:sz w:val="24"/>
          <w:szCs w:val="24"/>
        </w:rPr>
        <w:t>имя</w:t>
      </w:r>
      <w:r w:rsidR="0012170F">
        <w:rPr>
          <w:rFonts w:ascii="Tahoma" w:hAnsi="Tahoma" w:cs="Tahoma"/>
          <w:sz w:val="24"/>
          <w:szCs w:val="24"/>
          <w:lang w:val="en-US"/>
        </w:rPr>
        <w:t>]</w:t>
      </w:r>
      <w:r w:rsidR="00264E22">
        <w:rPr>
          <w:rFonts w:ascii="Tahoma" w:hAnsi="Tahoma" w:cs="Tahoma"/>
          <w:sz w:val="24"/>
          <w:szCs w:val="24"/>
          <w:lang w:val="en-US"/>
        </w:rPr>
        <w:t>, brokerage acc</w:t>
      </w:r>
      <w:r w:rsidR="00395FE5">
        <w:rPr>
          <w:rFonts w:ascii="Tahoma" w:hAnsi="Tahoma" w:cs="Tahoma"/>
          <w:sz w:val="24"/>
          <w:szCs w:val="24"/>
          <w:lang w:val="en-US"/>
        </w:rPr>
        <w:t>ount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>:</w:t>
      </w:r>
      <w:r w:rsidR="00264E22">
        <w:rPr>
          <w:rFonts w:ascii="Tahoma" w:hAnsi="Tahoma" w:cs="Tahoma"/>
          <w:sz w:val="24"/>
          <w:szCs w:val="24"/>
          <w:lang w:val="en-US"/>
        </w:rPr>
        <w:t xml:space="preserve"> [</w:t>
      </w:r>
      <w:r w:rsidR="00264E22">
        <w:rPr>
          <w:rFonts w:ascii="Tahoma" w:hAnsi="Tahoma" w:cs="Tahoma"/>
          <w:sz w:val="24"/>
          <w:szCs w:val="24"/>
        </w:rPr>
        <w:t>номер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 xml:space="preserve"> </w:t>
      </w:r>
      <w:r w:rsidR="00264E22">
        <w:rPr>
          <w:rFonts w:ascii="Tahoma" w:hAnsi="Tahoma" w:cs="Tahoma"/>
          <w:sz w:val="24"/>
          <w:szCs w:val="24"/>
        </w:rPr>
        <w:t>Вашего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 xml:space="preserve"> </w:t>
      </w:r>
      <w:r w:rsidR="00264E22">
        <w:rPr>
          <w:rFonts w:ascii="Tahoma" w:hAnsi="Tahoma" w:cs="Tahoma"/>
          <w:sz w:val="24"/>
          <w:szCs w:val="24"/>
        </w:rPr>
        <w:t>счета</w:t>
      </w:r>
      <w:r w:rsidR="00264E22">
        <w:rPr>
          <w:rFonts w:ascii="Tahoma" w:hAnsi="Tahoma" w:cs="Tahoma"/>
          <w:sz w:val="24"/>
          <w:szCs w:val="24"/>
          <w:lang w:val="en-US"/>
        </w:rPr>
        <w:t>]</w:t>
      </w:r>
    </w:p>
    <w:p w:rsidR="002D51AB" w:rsidRPr="00264E22" w:rsidRDefault="002D51AB" w:rsidP="002D51AB">
      <w:pPr>
        <w:rPr>
          <w:rFonts w:ascii="Tahoma" w:hAnsi="Tahoma" w:cs="Tahoma"/>
          <w:sz w:val="24"/>
          <w:szCs w:val="24"/>
          <w:lang w:val="en-US"/>
        </w:rPr>
      </w:pPr>
    </w:p>
    <w:p w:rsidR="00395FE5" w:rsidRPr="00395FE5" w:rsidRDefault="00395FE5" w:rsidP="00395FE5">
      <w:pPr>
        <w:pStyle w:val="a3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395FE5">
        <w:rPr>
          <w:rFonts w:ascii="Tahoma" w:hAnsi="Tahoma" w:cs="Tahoma"/>
          <w:b/>
          <w:sz w:val="24"/>
          <w:szCs w:val="24"/>
        </w:rPr>
        <w:t xml:space="preserve">Если Вы планируете осуществлять платеж в </w:t>
      </w:r>
      <w:r>
        <w:rPr>
          <w:rFonts w:ascii="Tahoma" w:hAnsi="Tahoma" w:cs="Tahoma"/>
          <w:b/>
          <w:sz w:val="24"/>
          <w:szCs w:val="24"/>
        </w:rPr>
        <w:t>долларах США:</w:t>
      </w:r>
    </w:p>
    <w:p w:rsidR="00395FE5" w:rsidRDefault="00395FE5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Реквизиты для платежа можно будет получить таким же образом через раздел </w:t>
      </w:r>
      <w:r w:rsidR="00181821">
        <w:rPr>
          <w:rFonts w:ascii="Tahoma" w:hAnsi="Tahoma" w:cs="Tahoma"/>
          <w:sz w:val="24"/>
          <w:szCs w:val="24"/>
        </w:rPr>
        <w:t>«Переводы и платежи - Перевод средств»</w:t>
      </w:r>
      <w:r>
        <w:rPr>
          <w:rFonts w:ascii="Tahoma" w:hAnsi="Tahoma" w:cs="Tahoma"/>
          <w:sz w:val="24"/>
          <w:szCs w:val="24"/>
        </w:rPr>
        <w:t>, только выбрать там доллар США (либо иную иностранную валюту, если платеж будет осуществляться в ней):</w:t>
      </w:r>
    </w:p>
    <w:p w:rsidR="00395FE5" w:rsidRDefault="00792406" w:rsidP="00395FE5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Для долларов США:</w:t>
      </w:r>
    </w:p>
    <w:p w:rsidR="00395FE5" w:rsidRDefault="00395FE5" w:rsidP="00395FE5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24375" cy="2286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</w:t>
      </w:r>
    </w:p>
    <w:p w:rsidR="00395FE5" w:rsidRPr="007D3565" w:rsidRDefault="00395FE5" w:rsidP="00395FE5">
      <w:pPr>
        <w:ind w:left="360"/>
        <w:rPr>
          <w:rFonts w:ascii="Tahoma" w:hAnsi="Tahoma" w:cs="Tahoma"/>
          <w:sz w:val="24"/>
          <w:szCs w:val="24"/>
        </w:rPr>
      </w:pPr>
    </w:p>
    <w:p w:rsidR="00F61EC4" w:rsidRDefault="00F61EC4" w:rsidP="00F61EC4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таком платеже будет несколько особенностей:</w:t>
      </w:r>
    </w:p>
    <w:p w:rsidR="00F61EC4" w:rsidRDefault="00F61EC4" w:rsidP="00F61E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это будет валютный плат</w:t>
      </w:r>
      <w:r w:rsidR="00792406">
        <w:rPr>
          <w:rFonts w:ascii="Tahoma" w:hAnsi="Tahoma" w:cs="Tahoma"/>
          <w:sz w:val="24"/>
          <w:szCs w:val="24"/>
        </w:rPr>
        <w:t>еж в адрес иностранного юр лица. Придется общаться с валютным контролем банка, который может позвонить или прислать запрос по электронной почте;</w:t>
      </w:r>
    </w:p>
    <w:p w:rsidR="00F61EC4" w:rsidRDefault="00F61EC4" w:rsidP="00F61E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осуществлении платежа платежное поручение нужно будет заполнить следующим образом:</w:t>
      </w:r>
    </w:p>
    <w:p w:rsidR="00F61EC4" w:rsidRPr="00F61EC4" w:rsidRDefault="00F61EC4" w:rsidP="00395FE5">
      <w:pPr>
        <w:ind w:left="360"/>
        <w:rPr>
          <w:rFonts w:ascii="Tahoma" w:hAnsi="Tahoma" w:cs="Tahoma"/>
          <w:sz w:val="24"/>
          <w:szCs w:val="24"/>
        </w:rPr>
      </w:pPr>
    </w:p>
    <w:p w:rsidR="00395FE5" w:rsidRDefault="00395FE5" w:rsidP="00395FE5">
      <w:pPr>
        <w:rPr>
          <w:rFonts w:ascii="Tahoma" w:hAnsi="Tahoma" w:cs="Tahoma"/>
          <w:b/>
          <w:sz w:val="24"/>
          <w:szCs w:val="24"/>
        </w:rPr>
      </w:pPr>
      <w:r w:rsidRPr="007D5287">
        <w:rPr>
          <w:rFonts w:ascii="Tahoma" w:hAnsi="Tahoma" w:cs="Tahoma"/>
          <w:b/>
          <w:sz w:val="24"/>
          <w:szCs w:val="24"/>
        </w:rPr>
        <w:t>Имя получателя</w:t>
      </w:r>
      <w:r>
        <w:rPr>
          <w:rFonts w:ascii="Tahoma" w:hAnsi="Tahoma" w:cs="Tahoma"/>
          <w:sz w:val="24"/>
          <w:szCs w:val="24"/>
        </w:rPr>
        <w:t xml:space="preserve"> – </w:t>
      </w:r>
      <w:r w:rsidRPr="00264E22">
        <w:rPr>
          <w:rFonts w:ascii="Tahoma" w:hAnsi="Tahoma" w:cs="Tahoma"/>
          <w:sz w:val="24"/>
          <w:szCs w:val="24"/>
          <w:lang w:val="en-US"/>
        </w:rPr>
        <w:t>Interactive</w:t>
      </w:r>
      <w:r w:rsidRPr="00395FE5">
        <w:rPr>
          <w:rFonts w:ascii="Tahoma" w:hAnsi="Tahoma" w:cs="Tahoma"/>
          <w:sz w:val="24"/>
          <w:szCs w:val="24"/>
        </w:rPr>
        <w:t xml:space="preserve"> </w:t>
      </w:r>
      <w:r w:rsidRPr="00264E22">
        <w:rPr>
          <w:rFonts w:ascii="Tahoma" w:hAnsi="Tahoma" w:cs="Tahoma"/>
          <w:sz w:val="24"/>
          <w:szCs w:val="24"/>
          <w:lang w:val="en-US"/>
        </w:rPr>
        <w:t>Brokers</w:t>
      </w:r>
      <w:r w:rsidRPr="00395FE5">
        <w:rPr>
          <w:rFonts w:ascii="Tahoma" w:hAnsi="Tahoma" w:cs="Tahoma"/>
          <w:sz w:val="24"/>
          <w:szCs w:val="24"/>
        </w:rPr>
        <w:t xml:space="preserve"> </w:t>
      </w:r>
      <w:r w:rsidRPr="00264E22">
        <w:rPr>
          <w:rFonts w:ascii="Tahoma" w:hAnsi="Tahoma" w:cs="Tahoma"/>
          <w:sz w:val="24"/>
          <w:szCs w:val="24"/>
          <w:lang w:val="en-US"/>
        </w:rPr>
        <w:t>LLC</w:t>
      </w:r>
      <w:r w:rsidRPr="007D5287">
        <w:rPr>
          <w:rFonts w:ascii="Tahoma" w:hAnsi="Tahoma" w:cs="Tahoma"/>
          <w:b/>
          <w:sz w:val="24"/>
          <w:szCs w:val="24"/>
        </w:rPr>
        <w:t xml:space="preserve"> </w:t>
      </w:r>
    </w:p>
    <w:p w:rsidR="00F61EC4" w:rsidRDefault="00F61EC4" w:rsidP="00395FE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Адрес получателя (если потребуется) - </w:t>
      </w:r>
      <w:proofErr w:type="spellStart"/>
      <w:r w:rsidRPr="00F61EC4">
        <w:rPr>
          <w:rFonts w:ascii="Tahoma" w:hAnsi="Tahoma" w:cs="Tahoma"/>
          <w:sz w:val="24"/>
          <w:szCs w:val="24"/>
        </w:rPr>
        <w:t>Two</w:t>
      </w:r>
      <w:proofErr w:type="spellEnd"/>
      <w:r w:rsidRPr="00F61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1EC4">
        <w:rPr>
          <w:rFonts w:ascii="Tahoma" w:hAnsi="Tahoma" w:cs="Tahoma"/>
          <w:sz w:val="24"/>
          <w:szCs w:val="24"/>
        </w:rPr>
        <w:t>Pickwick</w:t>
      </w:r>
      <w:proofErr w:type="spellEnd"/>
      <w:r w:rsidRPr="00F61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1EC4">
        <w:rPr>
          <w:rFonts w:ascii="Tahoma" w:hAnsi="Tahoma" w:cs="Tahoma"/>
          <w:sz w:val="24"/>
          <w:szCs w:val="24"/>
        </w:rPr>
        <w:t>Plaza</w:t>
      </w:r>
      <w:proofErr w:type="spellEnd"/>
      <w:r w:rsidRPr="00F61EC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61EC4">
        <w:rPr>
          <w:rFonts w:ascii="Tahoma" w:hAnsi="Tahoma" w:cs="Tahoma"/>
          <w:sz w:val="24"/>
          <w:szCs w:val="24"/>
        </w:rPr>
        <w:t>Greenwich</w:t>
      </w:r>
      <w:proofErr w:type="spellEnd"/>
      <w:r w:rsidRPr="00F61EC4">
        <w:rPr>
          <w:rFonts w:ascii="Tahoma" w:hAnsi="Tahoma" w:cs="Tahoma"/>
          <w:sz w:val="24"/>
          <w:szCs w:val="24"/>
        </w:rPr>
        <w:t>, CT 06830 USA</w:t>
      </w:r>
    </w:p>
    <w:p w:rsidR="00395FE5" w:rsidRPr="00395FE5" w:rsidRDefault="00395FE5" w:rsidP="00395FE5">
      <w:pPr>
        <w:rPr>
          <w:rFonts w:ascii="Tahoma" w:hAnsi="Tahoma" w:cs="Tahoma"/>
          <w:sz w:val="24"/>
          <w:szCs w:val="24"/>
        </w:rPr>
      </w:pPr>
      <w:r w:rsidRPr="007D5287">
        <w:rPr>
          <w:rFonts w:ascii="Tahoma" w:hAnsi="Tahoma" w:cs="Tahoma"/>
          <w:b/>
          <w:sz w:val="24"/>
          <w:szCs w:val="24"/>
        </w:rPr>
        <w:t>Номер счета получателя</w:t>
      </w:r>
      <w:r>
        <w:rPr>
          <w:rFonts w:ascii="Tahoma" w:hAnsi="Tahoma" w:cs="Tahoma"/>
          <w:sz w:val="24"/>
          <w:szCs w:val="24"/>
        </w:rPr>
        <w:t xml:space="preserve"> – </w:t>
      </w:r>
      <w:r w:rsidRPr="00395FE5">
        <w:rPr>
          <w:rFonts w:ascii="Tahoma" w:hAnsi="Tahoma" w:cs="Tahoma"/>
          <w:sz w:val="24"/>
          <w:szCs w:val="24"/>
        </w:rPr>
        <w:t>40806826</w:t>
      </w:r>
      <w:r w:rsidR="00555695">
        <w:rPr>
          <w:rFonts w:ascii="Tahoma" w:hAnsi="Tahoma" w:cs="Tahoma"/>
          <w:sz w:val="24"/>
          <w:szCs w:val="24"/>
          <w:lang w:val="en-US"/>
        </w:rPr>
        <w:t>U</w:t>
      </w:r>
      <w:r w:rsidR="00555695" w:rsidRPr="00555695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  (в реквизитах от </w:t>
      </w:r>
      <w:r>
        <w:rPr>
          <w:rFonts w:ascii="Tahoma" w:hAnsi="Tahoma" w:cs="Tahoma"/>
          <w:sz w:val="24"/>
          <w:szCs w:val="24"/>
          <w:lang w:val="en-US"/>
        </w:rPr>
        <w:t>Interactive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Brokers</w:t>
      </w:r>
      <w:r w:rsidRPr="00395FE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к номеру их банковского счета автоматически подставляется номер Вашего брокерского счета) </w:t>
      </w:r>
    </w:p>
    <w:p w:rsidR="00395FE5" w:rsidRDefault="00395FE5" w:rsidP="00395FE5">
      <w:pPr>
        <w:rPr>
          <w:rFonts w:ascii="Tahoma" w:hAnsi="Tahoma" w:cs="Tahoma"/>
          <w:sz w:val="24"/>
          <w:szCs w:val="24"/>
        </w:rPr>
      </w:pPr>
      <w:r w:rsidRPr="007D5287">
        <w:rPr>
          <w:rFonts w:ascii="Tahoma" w:hAnsi="Tahoma" w:cs="Tahoma"/>
          <w:b/>
          <w:sz w:val="24"/>
          <w:szCs w:val="24"/>
        </w:rPr>
        <w:t>Название банка получателя</w:t>
      </w:r>
      <w:r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395FE5">
        <w:rPr>
          <w:rFonts w:ascii="Tahoma" w:hAnsi="Tahoma" w:cs="Tahoma"/>
          <w:sz w:val="24"/>
          <w:szCs w:val="24"/>
        </w:rPr>
        <w:t>Citibank</w:t>
      </w:r>
      <w:proofErr w:type="spellEnd"/>
      <w:r w:rsidRPr="00395FE5">
        <w:rPr>
          <w:rFonts w:ascii="Tahoma" w:hAnsi="Tahoma" w:cs="Tahoma"/>
          <w:sz w:val="24"/>
          <w:szCs w:val="24"/>
        </w:rPr>
        <w:t>, N.A. (</w:t>
      </w:r>
      <w:proofErr w:type="spellStart"/>
      <w:r w:rsidRPr="00395FE5">
        <w:rPr>
          <w:rFonts w:ascii="Tahoma" w:hAnsi="Tahoma" w:cs="Tahoma"/>
          <w:sz w:val="24"/>
          <w:szCs w:val="24"/>
        </w:rPr>
        <w:t>New</w:t>
      </w:r>
      <w:proofErr w:type="spellEnd"/>
      <w:r w:rsidRPr="00395FE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5FE5">
        <w:rPr>
          <w:rFonts w:ascii="Tahoma" w:hAnsi="Tahoma" w:cs="Tahoma"/>
          <w:sz w:val="24"/>
          <w:szCs w:val="24"/>
        </w:rPr>
        <w:t>York</w:t>
      </w:r>
      <w:proofErr w:type="spellEnd"/>
      <w:r w:rsidRPr="00395FE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5FE5">
        <w:rPr>
          <w:rFonts w:ascii="Tahoma" w:hAnsi="Tahoma" w:cs="Tahoma"/>
          <w:sz w:val="24"/>
          <w:szCs w:val="24"/>
        </w:rPr>
        <w:t>Branch</w:t>
      </w:r>
      <w:proofErr w:type="spellEnd"/>
      <w:r w:rsidRPr="00395FE5">
        <w:rPr>
          <w:rFonts w:ascii="Tahoma" w:hAnsi="Tahoma" w:cs="Tahoma"/>
          <w:sz w:val="24"/>
          <w:szCs w:val="24"/>
        </w:rPr>
        <w:t>)</w:t>
      </w:r>
    </w:p>
    <w:p w:rsidR="00395FE5" w:rsidRDefault="00395FE5" w:rsidP="00395FE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>SWIFT</w:t>
      </w:r>
      <w:r w:rsidRPr="00395FE5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>код</w:t>
      </w:r>
      <w:r w:rsidRPr="00395FE5">
        <w:rPr>
          <w:rFonts w:ascii="Tahoma" w:hAnsi="Tahoma" w:cs="Tahoma"/>
          <w:b/>
          <w:sz w:val="24"/>
          <w:szCs w:val="24"/>
        </w:rPr>
        <w:t xml:space="preserve"> </w:t>
      </w:r>
      <w:r w:rsidRPr="007D5287">
        <w:rPr>
          <w:rFonts w:ascii="Tahoma" w:hAnsi="Tahoma" w:cs="Tahoma"/>
          <w:b/>
          <w:sz w:val="24"/>
          <w:szCs w:val="24"/>
        </w:rPr>
        <w:t>банка</w:t>
      </w:r>
      <w:r w:rsidRPr="00395FE5">
        <w:rPr>
          <w:rFonts w:ascii="Tahoma" w:hAnsi="Tahoma" w:cs="Tahoma"/>
          <w:b/>
          <w:sz w:val="24"/>
          <w:szCs w:val="24"/>
        </w:rPr>
        <w:t xml:space="preserve"> </w:t>
      </w:r>
      <w:r w:rsidRPr="007D5287">
        <w:rPr>
          <w:rFonts w:ascii="Tahoma" w:hAnsi="Tahoma" w:cs="Tahoma"/>
          <w:b/>
          <w:sz w:val="24"/>
          <w:szCs w:val="24"/>
        </w:rPr>
        <w:t>получателя</w:t>
      </w:r>
      <w:r w:rsidRPr="00395FE5">
        <w:rPr>
          <w:rFonts w:ascii="Tahoma" w:hAnsi="Tahoma" w:cs="Tahoma"/>
          <w:sz w:val="24"/>
          <w:szCs w:val="24"/>
        </w:rPr>
        <w:t xml:space="preserve"> – </w:t>
      </w:r>
      <w:r w:rsidR="00F61EC4">
        <w:rPr>
          <w:rFonts w:ascii="Tahoma" w:hAnsi="Tahoma" w:cs="Tahoma"/>
          <w:sz w:val="24"/>
          <w:szCs w:val="24"/>
        </w:rPr>
        <w:t>CITIUS</w:t>
      </w:r>
      <w:r w:rsidRPr="00395FE5">
        <w:rPr>
          <w:rFonts w:ascii="Tahoma" w:hAnsi="Tahoma" w:cs="Tahoma"/>
          <w:sz w:val="24"/>
          <w:szCs w:val="24"/>
        </w:rPr>
        <w:t>33</w:t>
      </w:r>
    </w:p>
    <w:p w:rsidR="00F61EC4" w:rsidRPr="00395FE5" w:rsidRDefault="00F61EC4" w:rsidP="00395FE5">
      <w:pPr>
        <w:rPr>
          <w:rFonts w:ascii="Tahoma" w:hAnsi="Tahoma" w:cs="Tahoma"/>
          <w:sz w:val="24"/>
          <w:szCs w:val="24"/>
        </w:rPr>
      </w:pPr>
      <w:r w:rsidRPr="00F61EC4">
        <w:rPr>
          <w:rFonts w:ascii="Tahoma" w:hAnsi="Tahoma" w:cs="Tahoma"/>
          <w:b/>
          <w:sz w:val="24"/>
          <w:szCs w:val="24"/>
        </w:rPr>
        <w:t>Адрес банка получателя (если потребуется)</w:t>
      </w:r>
      <w:r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F61EC4">
        <w:rPr>
          <w:rFonts w:ascii="Tahoma" w:hAnsi="Tahoma" w:cs="Tahoma"/>
          <w:sz w:val="24"/>
          <w:szCs w:val="24"/>
        </w:rPr>
        <w:t>Wall</w:t>
      </w:r>
      <w:proofErr w:type="spellEnd"/>
      <w:r w:rsidRPr="00F61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1EC4">
        <w:rPr>
          <w:rFonts w:ascii="Tahoma" w:hAnsi="Tahoma" w:cs="Tahoma"/>
          <w:sz w:val="24"/>
          <w:szCs w:val="24"/>
        </w:rPr>
        <w:t>St</w:t>
      </w:r>
      <w:proofErr w:type="spellEnd"/>
      <w:r w:rsidRPr="00F61EC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61EC4">
        <w:rPr>
          <w:rFonts w:ascii="Tahoma" w:hAnsi="Tahoma" w:cs="Tahoma"/>
          <w:sz w:val="24"/>
          <w:szCs w:val="24"/>
        </w:rPr>
        <w:t>New</w:t>
      </w:r>
      <w:proofErr w:type="spellEnd"/>
      <w:r w:rsidRPr="00F61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1EC4">
        <w:rPr>
          <w:rFonts w:ascii="Tahoma" w:hAnsi="Tahoma" w:cs="Tahoma"/>
          <w:sz w:val="24"/>
          <w:szCs w:val="24"/>
        </w:rPr>
        <w:t>York</w:t>
      </w:r>
      <w:proofErr w:type="spellEnd"/>
      <w:r w:rsidRPr="00F61EC4">
        <w:rPr>
          <w:rFonts w:ascii="Tahoma" w:hAnsi="Tahoma" w:cs="Tahoma"/>
          <w:sz w:val="24"/>
          <w:szCs w:val="24"/>
        </w:rPr>
        <w:t xml:space="preserve">, NY, </w:t>
      </w:r>
      <w:proofErr w:type="spellStart"/>
      <w:r w:rsidRPr="00F61EC4">
        <w:rPr>
          <w:rFonts w:ascii="Tahoma" w:hAnsi="Tahoma" w:cs="Tahoma"/>
          <w:sz w:val="24"/>
          <w:szCs w:val="24"/>
        </w:rPr>
        <w:t>United</w:t>
      </w:r>
      <w:proofErr w:type="spellEnd"/>
      <w:r w:rsidRPr="00F61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1EC4">
        <w:rPr>
          <w:rFonts w:ascii="Tahoma" w:hAnsi="Tahoma" w:cs="Tahoma"/>
          <w:sz w:val="24"/>
          <w:szCs w:val="24"/>
        </w:rPr>
        <w:t>States</w:t>
      </w:r>
      <w:proofErr w:type="spellEnd"/>
    </w:p>
    <w:p w:rsidR="00395FE5" w:rsidRPr="00264E22" w:rsidRDefault="00395FE5" w:rsidP="00395FE5">
      <w:pPr>
        <w:rPr>
          <w:rFonts w:ascii="Tahoma" w:hAnsi="Tahoma" w:cs="Tahoma"/>
          <w:sz w:val="24"/>
          <w:szCs w:val="24"/>
          <w:lang w:val="en-US"/>
        </w:rPr>
      </w:pPr>
      <w:r w:rsidRPr="00B979FE">
        <w:rPr>
          <w:rFonts w:ascii="Tahoma" w:hAnsi="Tahoma" w:cs="Tahoma"/>
          <w:b/>
          <w:sz w:val="24"/>
          <w:szCs w:val="24"/>
        </w:rPr>
        <w:t>Назначение</w:t>
      </w:r>
      <w:r w:rsidRPr="00264E22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B979FE">
        <w:rPr>
          <w:rFonts w:ascii="Tahoma" w:hAnsi="Tahoma" w:cs="Tahoma"/>
          <w:b/>
          <w:sz w:val="24"/>
          <w:szCs w:val="24"/>
        </w:rPr>
        <w:t>платежа</w:t>
      </w:r>
      <w:r w:rsidRPr="00264E22">
        <w:rPr>
          <w:rFonts w:ascii="Tahoma" w:hAnsi="Tahoma" w:cs="Tahoma"/>
          <w:sz w:val="24"/>
          <w:szCs w:val="24"/>
          <w:lang w:val="en-US"/>
        </w:rPr>
        <w:t xml:space="preserve"> – </w:t>
      </w:r>
      <w:r>
        <w:rPr>
          <w:rFonts w:ascii="Tahoma" w:hAnsi="Tahoma" w:cs="Tahoma"/>
          <w:sz w:val="24"/>
          <w:szCs w:val="24"/>
          <w:lang w:val="en-US"/>
        </w:rPr>
        <w:t xml:space="preserve">Further benefit to </w:t>
      </w:r>
      <w:r w:rsidR="008A7747">
        <w:rPr>
          <w:rFonts w:ascii="Tahoma" w:hAnsi="Tahoma" w:cs="Tahoma"/>
          <w:sz w:val="24"/>
          <w:szCs w:val="24"/>
          <w:lang w:val="en-US"/>
        </w:rPr>
        <w:t>[</w:t>
      </w:r>
      <w:r w:rsidR="008A7747">
        <w:rPr>
          <w:rFonts w:ascii="Tahoma" w:hAnsi="Tahoma" w:cs="Tahoma"/>
          <w:sz w:val="24"/>
          <w:szCs w:val="24"/>
        </w:rPr>
        <w:t>Ваше</w:t>
      </w:r>
      <w:r w:rsidR="008A7747" w:rsidRPr="0012170F">
        <w:rPr>
          <w:rFonts w:ascii="Tahoma" w:hAnsi="Tahoma" w:cs="Tahoma"/>
          <w:sz w:val="24"/>
          <w:szCs w:val="24"/>
          <w:lang w:val="en-US"/>
        </w:rPr>
        <w:t xml:space="preserve"> </w:t>
      </w:r>
      <w:r w:rsidR="008A7747">
        <w:rPr>
          <w:rFonts w:ascii="Tahoma" w:hAnsi="Tahoma" w:cs="Tahoma"/>
          <w:sz w:val="24"/>
          <w:szCs w:val="24"/>
        </w:rPr>
        <w:t>имя</w:t>
      </w:r>
      <w:r w:rsidR="008A7747">
        <w:rPr>
          <w:rFonts w:ascii="Tahoma" w:hAnsi="Tahoma" w:cs="Tahoma"/>
          <w:sz w:val="24"/>
          <w:szCs w:val="24"/>
          <w:lang w:val="en-US"/>
        </w:rPr>
        <w:t>]</w:t>
      </w:r>
      <w:r>
        <w:rPr>
          <w:rFonts w:ascii="Tahoma" w:hAnsi="Tahoma" w:cs="Tahoma"/>
          <w:sz w:val="24"/>
          <w:szCs w:val="24"/>
          <w:lang w:val="en-US"/>
        </w:rPr>
        <w:t>, brokerage account</w:t>
      </w:r>
      <w:r w:rsidR="00F61EC4" w:rsidRPr="00F61EC4">
        <w:rPr>
          <w:rFonts w:ascii="Tahoma" w:hAnsi="Tahoma" w:cs="Tahoma"/>
          <w:sz w:val="24"/>
          <w:szCs w:val="24"/>
          <w:lang w:val="en-US"/>
        </w:rPr>
        <w:t xml:space="preserve"> </w:t>
      </w:r>
      <w:r w:rsidR="00F61EC4">
        <w:rPr>
          <w:rFonts w:ascii="Tahoma" w:hAnsi="Tahoma" w:cs="Tahoma"/>
          <w:sz w:val="24"/>
          <w:szCs w:val="24"/>
          <w:lang w:val="en-US"/>
        </w:rPr>
        <w:t>number</w:t>
      </w:r>
      <w:r w:rsidRPr="00264E22">
        <w:rPr>
          <w:rFonts w:ascii="Tahoma" w:hAnsi="Tahoma" w:cs="Tahoma"/>
          <w:sz w:val="24"/>
          <w:szCs w:val="24"/>
          <w:lang w:val="en-US"/>
        </w:rPr>
        <w:t>:</w:t>
      </w:r>
      <w:r>
        <w:rPr>
          <w:rFonts w:ascii="Tahoma" w:hAnsi="Tahoma" w:cs="Tahoma"/>
          <w:sz w:val="24"/>
          <w:szCs w:val="24"/>
          <w:lang w:val="en-US"/>
        </w:rPr>
        <w:t xml:space="preserve"> [</w:t>
      </w:r>
      <w:r>
        <w:rPr>
          <w:rFonts w:ascii="Tahoma" w:hAnsi="Tahoma" w:cs="Tahoma"/>
          <w:sz w:val="24"/>
          <w:szCs w:val="24"/>
        </w:rPr>
        <w:t>номер</w:t>
      </w:r>
      <w:r w:rsidRPr="00264E2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</w:rPr>
        <w:t>Вашего</w:t>
      </w:r>
      <w:r w:rsidRPr="00264E2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</w:rPr>
        <w:t>счета</w:t>
      </w:r>
      <w:r>
        <w:rPr>
          <w:rFonts w:ascii="Tahoma" w:hAnsi="Tahoma" w:cs="Tahoma"/>
          <w:sz w:val="24"/>
          <w:szCs w:val="24"/>
          <w:lang w:val="en-US"/>
        </w:rPr>
        <w:t>]</w:t>
      </w:r>
    </w:p>
    <w:p w:rsidR="00395FE5" w:rsidRPr="00395FE5" w:rsidRDefault="00395FE5" w:rsidP="00395FE5">
      <w:pPr>
        <w:ind w:left="360"/>
        <w:rPr>
          <w:rFonts w:ascii="Tahoma" w:hAnsi="Tahoma" w:cs="Tahoma"/>
          <w:sz w:val="24"/>
          <w:szCs w:val="24"/>
          <w:lang w:val="en-US"/>
        </w:rPr>
      </w:pPr>
    </w:p>
    <w:p w:rsidR="00F61EC4" w:rsidRPr="00F61EC4" w:rsidRDefault="00F61EC4" w:rsidP="002D51AB">
      <w:pPr>
        <w:rPr>
          <w:rFonts w:ascii="Tahoma" w:hAnsi="Tahoma" w:cs="Tahoma"/>
          <w:b/>
          <w:sz w:val="24"/>
          <w:szCs w:val="24"/>
          <w:lang w:val="en-US"/>
        </w:rPr>
      </w:pPr>
      <w:bookmarkStart w:id="0" w:name="_GoBack"/>
      <w:bookmarkEnd w:id="0"/>
    </w:p>
    <w:p w:rsidR="00F61EC4" w:rsidRDefault="00F61EC4" w:rsidP="002D51AB">
      <w:pPr>
        <w:rPr>
          <w:rFonts w:ascii="Tahoma" w:hAnsi="Tahoma" w:cs="Tahoma"/>
          <w:sz w:val="24"/>
          <w:szCs w:val="24"/>
        </w:rPr>
      </w:pPr>
      <w:r w:rsidRPr="00F61EC4">
        <w:rPr>
          <w:rFonts w:ascii="Tahoma" w:hAnsi="Tahoma" w:cs="Tahoma"/>
          <w:b/>
          <w:sz w:val="24"/>
          <w:szCs w:val="24"/>
        </w:rPr>
        <w:t>Завершающие комментарии</w:t>
      </w:r>
      <w:r>
        <w:rPr>
          <w:rFonts w:ascii="Tahoma" w:hAnsi="Tahoma" w:cs="Tahoma"/>
          <w:sz w:val="24"/>
          <w:szCs w:val="24"/>
        </w:rPr>
        <w:t>:</w:t>
      </w:r>
    </w:p>
    <w:p w:rsidR="00F61EC4" w:rsidRDefault="00F61EC4" w:rsidP="00F61E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1. </w:t>
      </w:r>
      <w:r w:rsidRPr="00F61EC4">
        <w:rPr>
          <w:rFonts w:ascii="Tahoma" w:hAnsi="Tahoma" w:cs="Tahoma"/>
          <w:sz w:val="24"/>
          <w:szCs w:val="24"/>
        </w:rPr>
        <w:t xml:space="preserve">Я бы предложил рассмотреть </w:t>
      </w:r>
      <w:r>
        <w:rPr>
          <w:rFonts w:ascii="Tahoma" w:hAnsi="Tahoma" w:cs="Tahoma"/>
          <w:sz w:val="24"/>
          <w:szCs w:val="24"/>
        </w:rPr>
        <w:t xml:space="preserve">следующий </w:t>
      </w:r>
      <w:r w:rsidRPr="00F61EC4">
        <w:rPr>
          <w:rFonts w:ascii="Tahoma" w:hAnsi="Tahoma" w:cs="Tahoma"/>
          <w:sz w:val="24"/>
          <w:szCs w:val="24"/>
        </w:rPr>
        <w:t>вариант</w:t>
      </w:r>
      <w:r>
        <w:rPr>
          <w:rFonts w:ascii="Tahoma" w:hAnsi="Tahoma" w:cs="Tahoma"/>
          <w:sz w:val="24"/>
          <w:szCs w:val="24"/>
        </w:rPr>
        <w:t>:</w:t>
      </w:r>
      <w:r w:rsidRPr="00F61EC4">
        <w:rPr>
          <w:rFonts w:ascii="Tahoma" w:hAnsi="Tahoma" w:cs="Tahoma"/>
          <w:sz w:val="24"/>
          <w:szCs w:val="24"/>
        </w:rPr>
        <w:t xml:space="preserve"> первый платеж на пополнение брокерского </w:t>
      </w:r>
      <w:r>
        <w:rPr>
          <w:rFonts w:ascii="Tahoma" w:hAnsi="Tahoma" w:cs="Tahoma"/>
          <w:sz w:val="24"/>
          <w:szCs w:val="24"/>
        </w:rPr>
        <w:t>счета сделать на небольшую сумму (например, на несколько тысяч долларов США или на 100 000 – 200 000 руб.), чтобы удостовериться, что все проходит нормально, и деньги зачислились на брокерский счет. После этого уже переводить остаток всей суммы.</w:t>
      </w:r>
    </w:p>
    <w:p w:rsidR="00F61EC4" w:rsidRDefault="00F61EC4" w:rsidP="00F61E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После того, как платеж из банка будет оформлен, внести информацию об этом платеже в «Управление счетом» в личном кабинете </w:t>
      </w:r>
      <w:r>
        <w:rPr>
          <w:rFonts w:ascii="Tahoma" w:hAnsi="Tahoma" w:cs="Tahoma"/>
          <w:sz w:val="24"/>
          <w:szCs w:val="24"/>
          <w:lang w:val="en-US"/>
        </w:rPr>
        <w:t>Interactive</w:t>
      </w:r>
      <w:r w:rsidRPr="00F61EC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Brokers</w:t>
      </w:r>
      <w:r>
        <w:rPr>
          <w:rFonts w:ascii="Tahoma" w:hAnsi="Tahoma" w:cs="Tahoma"/>
          <w:sz w:val="24"/>
          <w:szCs w:val="24"/>
        </w:rPr>
        <w:t>.</w:t>
      </w:r>
    </w:p>
    <w:p w:rsidR="00181821" w:rsidRDefault="00F61EC4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Собственно говоря, это все то, что мы делали, когда хотели получить банковские реквизиты </w:t>
      </w:r>
      <w:r>
        <w:rPr>
          <w:rFonts w:ascii="Tahoma" w:hAnsi="Tahoma" w:cs="Tahoma"/>
          <w:sz w:val="24"/>
          <w:szCs w:val="24"/>
          <w:lang w:val="en-US"/>
        </w:rPr>
        <w:t>Interactive</w:t>
      </w:r>
      <w:r w:rsidRPr="00F61EC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Brokers</w:t>
      </w:r>
      <w:r>
        <w:rPr>
          <w:rFonts w:ascii="Tahoma" w:hAnsi="Tahoma" w:cs="Tahoma"/>
          <w:sz w:val="24"/>
          <w:szCs w:val="24"/>
        </w:rPr>
        <w:t xml:space="preserve"> (мы там пропускали заполнение Ваших банковских реквизитов, с которых делается пополнение брокерского счета, но теперь их нужно будет заполнить и указать точную сумму перевода):</w:t>
      </w:r>
      <w:r w:rsidR="00181821" w:rsidRPr="00181821">
        <w:rPr>
          <w:rFonts w:ascii="Tahoma" w:hAnsi="Tahoma" w:cs="Tahoma"/>
          <w:sz w:val="24"/>
          <w:szCs w:val="24"/>
        </w:rPr>
        <w:t xml:space="preserve"> </w:t>
      </w:r>
    </w:p>
    <w:p w:rsidR="00181821" w:rsidRPr="00F61EC4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B22E45E" wp14:editId="249FABB6">
            <wp:extent cx="5936615" cy="2374900"/>
            <wp:effectExtent l="0" t="0" r="698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21" w:rsidRPr="00395FE5" w:rsidRDefault="00181821" w:rsidP="00181821">
      <w:pPr>
        <w:rPr>
          <w:rFonts w:ascii="Tahoma" w:hAnsi="Tahoma" w:cs="Tahoma"/>
          <w:sz w:val="24"/>
          <w:szCs w:val="24"/>
        </w:rPr>
      </w:pPr>
    </w:p>
    <w:p w:rsidR="00181821" w:rsidRDefault="00181821" w:rsidP="00181821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C8B3C7C" wp14:editId="249C32F2">
            <wp:extent cx="5936615" cy="784860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21" w:rsidRPr="006B186C" w:rsidRDefault="00181821" w:rsidP="00181821">
      <w:pPr>
        <w:rPr>
          <w:rFonts w:ascii="Tahoma" w:hAnsi="Tahoma" w:cs="Tahoma"/>
          <w:sz w:val="24"/>
          <w:szCs w:val="24"/>
          <w:lang w:val="en-US"/>
        </w:rPr>
      </w:pPr>
    </w:p>
    <w:p w:rsidR="00181821" w:rsidRDefault="00181821" w:rsidP="00181821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 wp14:anchorId="175B35D9" wp14:editId="212D87B2">
            <wp:extent cx="5930265" cy="246316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«Номер счета» - это номер Вашего банковского счета, с которого осуществляется пополнение брокерского счета.</w:t>
      </w:r>
    </w:p>
    <w:p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«Учреждение-отправитель» - Наименование банка, со счета в котором осуществляется пополнение брокерского счета.</w:t>
      </w:r>
    </w:p>
    <w:p w:rsidR="00181821" w:rsidRPr="008214E1" w:rsidRDefault="00181821" w:rsidP="00181821">
      <w:pPr>
        <w:rPr>
          <w:rFonts w:ascii="Tahoma" w:hAnsi="Tahoma" w:cs="Tahoma"/>
          <w:sz w:val="24"/>
          <w:szCs w:val="24"/>
        </w:rPr>
      </w:pPr>
    </w:p>
    <w:p w:rsidR="00181821" w:rsidRPr="006B186C" w:rsidRDefault="00181821" w:rsidP="00181821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6ABB848A" wp14:editId="36D889E9">
            <wp:extent cx="5936615" cy="1542415"/>
            <wp:effectExtent l="0" t="0" r="6985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21" w:rsidRDefault="00181821" w:rsidP="00181821">
      <w:pPr>
        <w:rPr>
          <w:rFonts w:ascii="Tahoma" w:hAnsi="Tahoma" w:cs="Tahoma"/>
          <w:sz w:val="24"/>
          <w:szCs w:val="24"/>
          <w:lang w:val="en-US"/>
        </w:rPr>
      </w:pPr>
    </w:p>
    <w:p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Ввод всей этой информации может несколько ускорить зачисление средств на Ваш брокерский счет</w:t>
      </w:r>
    </w:p>
    <w:p w:rsidR="00181821" w:rsidRDefault="00181821" w:rsidP="00181821">
      <w:pPr>
        <w:rPr>
          <w:rFonts w:ascii="Tahoma" w:hAnsi="Tahoma" w:cs="Tahoma"/>
          <w:sz w:val="24"/>
          <w:szCs w:val="24"/>
        </w:rPr>
      </w:pPr>
    </w:p>
    <w:p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этом</w:t>
      </w:r>
      <w:proofErr w:type="gramStart"/>
      <w:r w:rsidR="00CA6656">
        <w:rPr>
          <w:rFonts w:ascii="Tahoma" w:hAnsi="Tahoma" w:cs="Tahoma"/>
          <w:sz w:val="24"/>
          <w:szCs w:val="24"/>
        </w:rPr>
        <w:t>,</w:t>
      </w:r>
      <w:proofErr w:type="gramEnd"/>
      <w:r>
        <w:rPr>
          <w:rFonts w:ascii="Tahoma" w:hAnsi="Tahoma" w:cs="Tahoma"/>
          <w:sz w:val="24"/>
          <w:szCs w:val="24"/>
        </w:rPr>
        <w:t xml:space="preserve"> когда мы ранее заполняли информацию в разделе «Перевод средств», но не указывали банковские реквизиты Вашего банковского счета, откуда планируется сделать платеж на пополнение брокерского счета, вся информация о планируемом пополнении все равно заносилась в систему.</w:t>
      </w:r>
    </w:p>
    <w:p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Это можно увидеть в «Управлении счетом»  в разделе «Переводы и платежи» и подразделе «История транзакций»</w:t>
      </w:r>
    </w:p>
    <w:p w:rsidR="00181821" w:rsidRPr="002D51AB" w:rsidRDefault="00181821" w:rsidP="00181821">
      <w:pPr>
        <w:rPr>
          <w:rFonts w:ascii="Tahoma" w:hAnsi="Tahoma" w:cs="Tahoma"/>
          <w:sz w:val="24"/>
          <w:szCs w:val="24"/>
        </w:rPr>
      </w:pPr>
    </w:p>
    <w:p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 wp14:anchorId="2C2F7913" wp14:editId="3444A80B">
            <wp:extent cx="5936615" cy="1036955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21" w:rsidRDefault="00181821" w:rsidP="00181821">
      <w:pPr>
        <w:rPr>
          <w:rFonts w:ascii="Tahoma" w:hAnsi="Tahoma" w:cs="Tahoma"/>
          <w:sz w:val="24"/>
          <w:szCs w:val="24"/>
        </w:rPr>
      </w:pPr>
    </w:p>
    <w:p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Те переводы, которые заносились только для получения банковских реквизитов </w:t>
      </w:r>
      <w:r>
        <w:rPr>
          <w:rFonts w:ascii="Tahoma" w:hAnsi="Tahoma" w:cs="Tahoma"/>
          <w:sz w:val="24"/>
          <w:szCs w:val="24"/>
          <w:lang w:val="en-US"/>
        </w:rPr>
        <w:t>Interactive</w:t>
      </w:r>
      <w:r w:rsidRPr="0018182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Brokers</w:t>
      </w:r>
      <w:r>
        <w:rPr>
          <w:rFonts w:ascii="Tahoma" w:hAnsi="Tahoma" w:cs="Tahoma"/>
          <w:sz w:val="24"/>
          <w:szCs w:val="24"/>
        </w:rPr>
        <w:t xml:space="preserve"> (без указания Ваших банковских реквизитов, откуда будет осуществляться пополнение счета), можно удалить, чтобы они не висели «мертвым грузом» и не засоряли Личный кабинет. </w:t>
      </w:r>
    </w:p>
    <w:p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Для этого нажимаем кнопкой мыши на соответствующее поступление и в появившейся форме нажимаем кнопку «Отменить</w:t>
      </w:r>
      <w:r w:rsidRPr="00BC558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запрос»</w:t>
      </w:r>
    </w:p>
    <w:p w:rsidR="00181821" w:rsidRDefault="00181821" w:rsidP="00181821">
      <w:pPr>
        <w:rPr>
          <w:rFonts w:ascii="Tahoma" w:hAnsi="Tahoma" w:cs="Tahoma"/>
          <w:sz w:val="24"/>
          <w:szCs w:val="24"/>
        </w:rPr>
      </w:pPr>
    </w:p>
    <w:p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48EF752E" wp14:editId="256F2E9E">
            <wp:extent cx="5936615" cy="1972310"/>
            <wp:effectExtent l="0" t="0" r="6985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21" w:rsidRPr="00EA4E96" w:rsidRDefault="00181821" w:rsidP="00181821">
      <w:pPr>
        <w:rPr>
          <w:rFonts w:ascii="Tahoma" w:hAnsi="Tahoma" w:cs="Tahoma"/>
          <w:sz w:val="24"/>
          <w:szCs w:val="24"/>
          <w:lang w:val="en-US"/>
        </w:rPr>
      </w:pPr>
    </w:p>
    <w:p w:rsidR="00AD3D45" w:rsidRDefault="00AD3D45" w:rsidP="00181821">
      <w:pPr>
        <w:rPr>
          <w:rFonts w:ascii="Tahoma" w:hAnsi="Tahoma" w:cs="Tahoma"/>
          <w:sz w:val="24"/>
          <w:szCs w:val="24"/>
        </w:rPr>
      </w:pPr>
    </w:p>
    <w:sectPr w:rsidR="00AD3D45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36" w:rsidRDefault="00270336" w:rsidP="00AD3D45">
      <w:pPr>
        <w:spacing w:after="0" w:line="240" w:lineRule="auto"/>
      </w:pPr>
      <w:r>
        <w:separator/>
      </w:r>
    </w:p>
  </w:endnote>
  <w:endnote w:type="continuationSeparator" w:id="0">
    <w:p w:rsidR="00270336" w:rsidRDefault="00270336" w:rsidP="00AD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45774"/>
      <w:docPartObj>
        <w:docPartGallery w:val="Page Numbers (Bottom of Page)"/>
        <w:docPartUnique/>
      </w:docPartObj>
    </w:sdtPr>
    <w:sdtEndPr/>
    <w:sdtContent>
      <w:p w:rsidR="00AD3D45" w:rsidRDefault="00AD3D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695">
          <w:rPr>
            <w:noProof/>
          </w:rPr>
          <w:t>1</w:t>
        </w:r>
        <w:r>
          <w:fldChar w:fldCharType="end"/>
        </w:r>
      </w:p>
    </w:sdtContent>
  </w:sdt>
  <w:p w:rsidR="00AD3D45" w:rsidRDefault="00AD3D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36" w:rsidRDefault="00270336" w:rsidP="00AD3D45">
      <w:pPr>
        <w:spacing w:after="0" w:line="240" w:lineRule="auto"/>
      </w:pPr>
      <w:r>
        <w:separator/>
      </w:r>
    </w:p>
  </w:footnote>
  <w:footnote w:type="continuationSeparator" w:id="0">
    <w:p w:rsidR="00270336" w:rsidRDefault="00270336" w:rsidP="00AD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985"/>
    <w:multiLevelType w:val="hybridMultilevel"/>
    <w:tmpl w:val="A0904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1894"/>
    <w:multiLevelType w:val="hybridMultilevel"/>
    <w:tmpl w:val="5908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29C4"/>
    <w:multiLevelType w:val="hybridMultilevel"/>
    <w:tmpl w:val="D1EA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A0E9A"/>
    <w:multiLevelType w:val="hybridMultilevel"/>
    <w:tmpl w:val="62A490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287B14"/>
    <w:multiLevelType w:val="hybridMultilevel"/>
    <w:tmpl w:val="A0904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54DD7"/>
    <w:multiLevelType w:val="hybridMultilevel"/>
    <w:tmpl w:val="766A2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59"/>
    <w:rsid w:val="000164B7"/>
    <w:rsid w:val="0012170F"/>
    <w:rsid w:val="00181821"/>
    <w:rsid w:val="00202914"/>
    <w:rsid w:val="00264E22"/>
    <w:rsid w:val="00270336"/>
    <w:rsid w:val="002B408F"/>
    <w:rsid w:val="002D51AB"/>
    <w:rsid w:val="00395FE5"/>
    <w:rsid w:val="003F03E3"/>
    <w:rsid w:val="00415855"/>
    <w:rsid w:val="00463E27"/>
    <w:rsid w:val="0049451A"/>
    <w:rsid w:val="004A1059"/>
    <w:rsid w:val="00555695"/>
    <w:rsid w:val="005F44E1"/>
    <w:rsid w:val="00792406"/>
    <w:rsid w:val="007B3DF8"/>
    <w:rsid w:val="007D3565"/>
    <w:rsid w:val="007D5287"/>
    <w:rsid w:val="007F2E71"/>
    <w:rsid w:val="008A7747"/>
    <w:rsid w:val="009A4101"/>
    <w:rsid w:val="00A01E94"/>
    <w:rsid w:val="00A9777A"/>
    <w:rsid w:val="00AD3D45"/>
    <w:rsid w:val="00B979FE"/>
    <w:rsid w:val="00CA6656"/>
    <w:rsid w:val="00D000C4"/>
    <w:rsid w:val="00D64B2A"/>
    <w:rsid w:val="00D9577E"/>
    <w:rsid w:val="00F071DA"/>
    <w:rsid w:val="00F321D5"/>
    <w:rsid w:val="00F6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4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44E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D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D45"/>
  </w:style>
  <w:style w:type="paragraph" w:styleId="a9">
    <w:name w:val="footer"/>
    <w:basedOn w:val="a"/>
    <w:link w:val="aa"/>
    <w:uiPriority w:val="99"/>
    <w:unhideWhenUsed/>
    <w:rsid w:val="00AD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D45"/>
  </w:style>
  <w:style w:type="paragraph" w:styleId="ab">
    <w:name w:val="Normal (Web)"/>
    <w:basedOn w:val="a"/>
    <w:uiPriority w:val="99"/>
    <w:semiHidden/>
    <w:unhideWhenUsed/>
    <w:rsid w:val="00F0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4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44E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D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D45"/>
  </w:style>
  <w:style w:type="paragraph" w:styleId="a9">
    <w:name w:val="footer"/>
    <w:basedOn w:val="a"/>
    <w:link w:val="aa"/>
    <w:uiPriority w:val="99"/>
    <w:unhideWhenUsed/>
    <w:rsid w:val="00AD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D45"/>
  </w:style>
  <w:style w:type="paragraph" w:styleId="ab">
    <w:name w:val="Normal (Web)"/>
    <w:basedOn w:val="a"/>
    <w:uiPriority w:val="99"/>
    <w:semiHidden/>
    <w:unhideWhenUsed/>
    <w:rsid w:val="00F0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6225-78CF-40C2-A5A1-FEEA0CC8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Наумов</dc:creator>
  <cp:keywords/>
  <dc:description/>
  <cp:lastModifiedBy>Сергей Наумов</cp:lastModifiedBy>
  <cp:revision>17</cp:revision>
  <dcterms:created xsi:type="dcterms:W3CDTF">2018-01-06T10:12:00Z</dcterms:created>
  <dcterms:modified xsi:type="dcterms:W3CDTF">2019-06-04T14:38:00Z</dcterms:modified>
</cp:coreProperties>
</file>